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49FD" w14:textId="4C5D8FCF" w:rsidR="00600722" w:rsidRPr="001F5D4B" w:rsidRDefault="002B43C5">
      <w:pPr>
        <w:rPr>
          <w:rFonts w:ascii="Arial" w:hAnsi="Arial" w:cs="Arial"/>
          <w:b/>
          <w:bCs/>
          <w:sz w:val="32"/>
          <w:szCs w:val="32"/>
          <w:lang w:val="de-DE"/>
        </w:rPr>
      </w:pPr>
      <w:r w:rsidRPr="001C7C63">
        <w:rPr>
          <w:rFonts w:ascii="Arial" w:hAnsi="Arial" w:cs="Arial"/>
          <w:b/>
          <w:bCs/>
          <w:sz w:val="32"/>
          <w:szCs w:val="32"/>
          <w:lang w:val="de-DE"/>
        </w:rPr>
        <w:t>Wohnmöglichkeiten</w:t>
      </w:r>
      <w:r w:rsidR="005E31ED">
        <w:rPr>
          <w:rFonts w:ascii="Arial" w:hAnsi="Arial" w:cs="Arial"/>
          <w:b/>
          <w:bCs/>
          <w:sz w:val="32"/>
          <w:szCs w:val="32"/>
          <w:lang w:val="de-DE"/>
        </w:rPr>
        <w:t xml:space="preserve"> Procap Elternforum 2022</w:t>
      </w:r>
    </w:p>
    <w:p w14:paraId="24BCA386" w14:textId="2E2A4EA2" w:rsidR="002B43C5" w:rsidRPr="001C7C63" w:rsidRDefault="002B43C5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1C7C63">
        <w:rPr>
          <w:rFonts w:ascii="Arial" w:hAnsi="Arial" w:cs="Arial"/>
          <w:b/>
          <w:bCs/>
          <w:sz w:val="28"/>
          <w:szCs w:val="28"/>
          <w:lang w:val="de-DE"/>
        </w:rPr>
        <w:t>Kanton St. Gallen</w:t>
      </w:r>
    </w:p>
    <w:p w14:paraId="0325C7CD" w14:textId="2DFA8CDC" w:rsidR="002B43C5" w:rsidRDefault="002B43C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2B43C5">
        <w:rPr>
          <w:rFonts w:ascii="Arial" w:hAnsi="Arial" w:cs="Arial"/>
          <w:b/>
          <w:bCs/>
          <w:sz w:val="24"/>
          <w:szCs w:val="24"/>
          <w:u w:val="single"/>
          <w:lang w:val="de-DE"/>
        </w:rPr>
        <w:t>Wohnbegleitung</w:t>
      </w:r>
    </w:p>
    <w:p w14:paraId="7FFAA690" w14:textId="3E59FB2F" w:rsidR="002B43C5" w:rsidRPr="001D693F" w:rsidRDefault="002B43C5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Förderraum</w:t>
      </w:r>
      <w:r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BB3E88">
        <w:rPr>
          <w:rFonts w:ascii="Arial" w:hAnsi="Arial" w:cs="Arial"/>
          <w:b/>
          <w:bCs/>
          <w:sz w:val="24"/>
          <w:szCs w:val="24"/>
          <w:lang w:val="de-DE"/>
        </w:rPr>
        <w:t>/ für Menschen mit psychischer + kognitiver Beeinträchtigung</w:t>
      </w:r>
      <w:r>
        <w:rPr>
          <w:rFonts w:ascii="Arial" w:hAnsi="Arial" w:cs="Arial"/>
          <w:b/>
          <w:bCs/>
          <w:sz w:val="24"/>
          <w:szCs w:val="24"/>
          <w:lang w:val="de-DE"/>
        </w:rPr>
        <w:tab/>
      </w:r>
      <w:r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9" w:history="1">
        <w:r w:rsidR="00BB3E88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www.foerderraum.ch</w:t>
        </w:r>
      </w:hyperlink>
    </w:p>
    <w:p w14:paraId="19A161B1" w14:textId="1D05FDA9" w:rsidR="002B43C5" w:rsidRPr="001D693F" w:rsidRDefault="002B43C5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Pro Infirmis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E7257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E7257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E7257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BB3E88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BB3E88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BB3E88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BB3E88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BB3E88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7A1D3C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7A1D3C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7A1D3C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0" w:history="1">
        <w:r w:rsidR="007A1D3C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www.proinfirmis.ch</w:t>
        </w:r>
      </w:hyperlink>
    </w:p>
    <w:p w14:paraId="58BBFD3B" w14:textId="09E11018" w:rsidR="007A1D3C" w:rsidRPr="001D693F" w:rsidRDefault="00225EFE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St. Gallischer Hilfsverein (SGHV) / für Menschen mit psychischer Behinderung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1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www.sghv.ch</w:t>
        </w:r>
      </w:hyperlink>
    </w:p>
    <w:p w14:paraId="3779215D" w14:textId="1A331813" w:rsidR="00225EFE" w:rsidRPr="001D693F" w:rsidRDefault="00225EFE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Workout</w:t>
      </w:r>
      <w:r w:rsidR="00875205" w:rsidRPr="001D693F">
        <w:rPr>
          <w:rFonts w:ascii="Arial" w:hAnsi="Arial" w:cs="Arial"/>
          <w:b/>
          <w:bCs/>
          <w:sz w:val="24"/>
          <w:szCs w:val="24"/>
          <w:lang w:val="de-DE"/>
        </w:rPr>
        <w:t xml:space="preserve"> / für Menschen mit Autismus</w:t>
      </w:r>
      <w:r w:rsidR="00A76E17" w:rsidRPr="001D693F">
        <w:rPr>
          <w:rFonts w:ascii="Arial" w:hAnsi="Arial" w:cs="Arial"/>
          <w:b/>
          <w:bCs/>
          <w:sz w:val="24"/>
          <w:szCs w:val="24"/>
          <w:lang w:val="de-DE"/>
        </w:rPr>
        <w:t>-S</w:t>
      </w:r>
      <w:r w:rsidR="00875205" w:rsidRPr="001D693F">
        <w:rPr>
          <w:rFonts w:ascii="Arial" w:hAnsi="Arial" w:cs="Arial"/>
          <w:b/>
          <w:bCs/>
          <w:sz w:val="24"/>
          <w:szCs w:val="24"/>
          <w:lang w:val="de-DE"/>
        </w:rPr>
        <w:t>pektrum</w:t>
      </w:r>
      <w:r w:rsidR="00A76E17" w:rsidRPr="001D693F">
        <w:rPr>
          <w:rFonts w:ascii="Arial" w:hAnsi="Arial" w:cs="Arial"/>
          <w:b/>
          <w:bCs/>
          <w:sz w:val="24"/>
          <w:szCs w:val="24"/>
          <w:lang w:val="de-DE"/>
        </w:rPr>
        <w:t>-S</w:t>
      </w:r>
      <w:r w:rsidR="00875205" w:rsidRPr="001D693F">
        <w:rPr>
          <w:rFonts w:ascii="Arial" w:hAnsi="Arial" w:cs="Arial"/>
          <w:b/>
          <w:bCs/>
          <w:sz w:val="24"/>
          <w:szCs w:val="24"/>
          <w:lang w:val="de-DE"/>
        </w:rPr>
        <w:t>törung</w:t>
      </w:r>
      <w:r w:rsidR="00875205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75205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75205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75205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2" w:history="1">
        <w:r w:rsidR="00875205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www.workaut.ch</w:t>
        </w:r>
      </w:hyperlink>
    </w:p>
    <w:p w14:paraId="0C71C72D" w14:textId="352F62F3" w:rsidR="00875205" w:rsidRPr="001D693F" w:rsidRDefault="0087520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proofErr w:type="gramStart"/>
      <w:r w:rsidRPr="001D693F">
        <w:rPr>
          <w:rFonts w:ascii="Arial" w:hAnsi="Arial" w:cs="Arial"/>
          <w:b/>
          <w:bCs/>
          <w:sz w:val="24"/>
          <w:szCs w:val="24"/>
          <w:lang w:val="de-DE"/>
        </w:rPr>
        <w:t>GHG Sonnenhalde</w:t>
      </w:r>
      <w:proofErr w:type="gramEnd"/>
      <w:r w:rsidRPr="001D693F">
        <w:rPr>
          <w:rFonts w:ascii="Arial" w:hAnsi="Arial" w:cs="Arial"/>
          <w:b/>
          <w:bCs/>
          <w:sz w:val="24"/>
          <w:szCs w:val="24"/>
          <w:lang w:val="de-DE"/>
        </w:rPr>
        <w:t xml:space="preserve">-Tandem 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3" w:history="1">
        <w:r w:rsidR="00A223C2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www.ghg-sonnenhalde-tandem.ch</w:t>
        </w:r>
      </w:hyperlink>
    </w:p>
    <w:p w14:paraId="7531F096" w14:textId="75F3DA24" w:rsidR="00A223C2" w:rsidRPr="001D693F" w:rsidRDefault="00A223C2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 xml:space="preserve">OVWB </w:t>
      </w:r>
      <w:proofErr w:type="spellStart"/>
      <w:r w:rsidRPr="001D693F">
        <w:rPr>
          <w:rFonts w:ascii="Arial" w:hAnsi="Arial" w:cs="Arial"/>
          <w:b/>
          <w:bCs/>
          <w:sz w:val="24"/>
          <w:szCs w:val="24"/>
          <w:lang w:val="de-DE"/>
        </w:rPr>
        <w:t>Cavere</w:t>
      </w:r>
      <w:proofErr w:type="spellEnd"/>
      <w:r w:rsidRPr="001D693F">
        <w:rPr>
          <w:rFonts w:ascii="Arial" w:hAnsi="Arial" w:cs="Arial"/>
          <w:b/>
          <w:bCs/>
          <w:sz w:val="24"/>
          <w:szCs w:val="24"/>
          <w:lang w:val="de-DE"/>
        </w:rPr>
        <w:t xml:space="preserve"> / für Menschen mit einer Hirnverletzung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4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www.ovwb.ch</w:t>
        </w:r>
      </w:hyperlink>
    </w:p>
    <w:p w14:paraId="6479E8CB" w14:textId="27049D6D" w:rsidR="002B43C5" w:rsidRPr="001D693F" w:rsidRDefault="00384CA1">
      <w:pPr>
        <w:rPr>
          <w:rFonts w:ascii="Arial" w:hAnsi="Arial" w:cs="Arial"/>
          <w:b/>
          <w:bCs/>
          <w:sz w:val="24"/>
          <w:szCs w:val="24"/>
          <w:lang w:val="de-DE"/>
        </w:rPr>
      </w:pPr>
      <w:proofErr w:type="spellStart"/>
      <w:r w:rsidRPr="001D693F">
        <w:rPr>
          <w:rFonts w:ascii="Arial" w:hAnsi="Arial" w:cs="Arial"/>
          <w:b/>
          <w:bCs/>
          <w:sz w:val="24"/>
          <w:szCs w:val="24"/>
          <w:lang w:val="de-DE"/>
        </w:rPr>
        <w:t>Obvita</w:t>
      </w:r>
      <w:proofErr w:type="spellEnd"/>
      <w:r w:rsidRPr="001D693F">
        <w:rPr>
          <w:rFonts w:ascii="Arial" w:hAnsi="Arial" w:cs="Arial"/>
          <w:b/>
          <w:bCs/>
          <w:sz w:val="24"/>
          <w:szCs w:val="24"/>
          <w:lang w:val="de-DE"/>
        </w:rPr>
        <w:t xml:space="preserve"> / kognitiv-geistige Behinderung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5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www.obvita.ch</w:t>
        </w:r>
      </w:hyperlink>
    </w:p>
    <w:p w14:paraId="412DBCA8" w14:textId="77182C4C" w:rsidR="002459A3" w:rsidRPr="001D693F" w:rsidRDefault="00384CA1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Atrium Gallus / psychische Beeinträchtigung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6" w:history="1">
        <w:r w:rsidR="002459A3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https://atrium-gallus.ch</w:t>
        </w:r>
      </w:hyperlink>
    </w:p>
    <w:p w14:paraId="44E65CEF" w14:textId="3BB26B8A" w:rsidR="00A2634B" w:rsidRPr="001D693F" w:rsidRDefault="00A2634B" w:rsidP="00604455">
      <w:pPr>
        <w:ind w:right="-881"/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Felsengrund Stein SG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04455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04455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7" w:history="1">
        <w:r w:rsidR="00B54BC2" w:rsidRPr="001D693F">
          <w:rPr>
            <w:rStyle w:val="Hyperlink"/>
            <w:color w:val="auto"/>
            <w:sz w:val="18"/>
            <w:szCs w:val="18"/>
          </w:rPr>
          <w:t>https://www.blaueskreuz-sg-app.ch/nachsorge-und-integration/felsengrund</w:t>
        </w:r>
      </w:hyperlink>
    </w:p>
    <w:p w14:paraId="0F529EF2" w14:textId="0186307E" w:rsidR="00684B1C" w:rsidRPr="001D693F" w:rsidRDefault="00BB55F4">
      <w:pPr>
        <w:rPr>
          <w:rFonts w:ascii="Arial" w:hAnsi="Arial" w:cs="Arial"/>
          <w:b/>
          <w:bCs/>
          <w:sz w:val="24"/>
          <w:szCs w:val="24"/>
          <w:lang w:val="de-DE"/>
        </w:rPr>
      </w:pPr>
      <w:proofErr w:type="spellStart"/>
      <w:r w:rsidRPr="001D693F">
        <w:rPr>
          <w:rFonts w:ascii="Arial" w:hAnsi="Arial" w:cs="Arial"/>
          <w:b/>
          <w:bCs/>
          <w:sz w:val="24"/>
          <w:szCs w:val="24"/>
          <w:lang w:val="de-DE"/>
        </w:rPr>
        <w:t>Koosa</w:t>
      </w:r>
      <w:proofErr w:type="spellEnd"/>
      <w:r w:rsidRPr="001D693F">
        <w:rPr>
          <w:rFonts w:ascii="Arial" w:hAnsi="Arial" w:cs="Arial"/>
          <w:b/>
          <w:bCs/>
          <w:sz w:val="24"/>
          <w:szCs w:val="24"/>
          <w:lang w:val="de-DE"/>
        </w:rPr>
        <w:t xml:space="preserve"> AG / aufsuchende Sozialarbeit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8" w:history="1">
        <w:r w:rsidR="00684B1C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www.koosa.ch</w:t>
        </w:r>
      </w:hyperlink>
    </w:p>
    <w:p w14:paraId="4DD26A1B" w14:textId="13FF12D0" w:rsidR="00AC32B4" w:rsidRPr="001D693F" w:rsidRDefault="00AC32B4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 xml:space="preserve">Stiftung Ancora </w:t>
      </w:r>
      <w:proofErr w:type="spellStart"/>
      <w:r w:rsidRPr="001D693F">
        <w:rPr>
          <w:rFonts w:ascii="Arial" w:hAnsi="Arial" w:cs="Arial"/>
          <w:b/>
          <w:bCs/>
          <w:sz w:val="24"/>
          <w:szCs w:val="24"/>
          <w:lang w:val="de-DE"/>
        </w:rPr>
        <w:t>Meilestei</w:t>
      </w:r>
      <w:proofErr w:type="spellEnd"/>
      <w:r w:rsidRPr="001D693F">
        <w:rPr>
          <w:rFonts w:ascii="Arial" w:hAnsi="Arial" w:cs="Arial"/>
          <w:b/>
          <w:bCs/>
          <w:sz w:val="24"/>
          <w:szCs w:val="24"/>
          <w:lang w:val="de-DE"/>
        </w:rPr>
        <w:t xml:space="preserve"> / Wil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19" w:history="1">
        <w:r w:rsidR="00AA1CC1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www.ancora-meilestei.ch</w:t>
        </w:r>
      </w:hyperlink>
    </w:p>
    <w:p w14:paraId="27CF3FBA" w14:textId="5B66A9FF" w:rsidR="00F204F7" w:rsidRPr="001D693F" w:rsidRDefault="00AA1CC1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Stiftung Balm Rapperswil / Wohntraining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20" w:history="1">
        <w:r w:rsidR="00446AA3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www.stiftungbalm.ch</w:t>
        </w:r>
      </w:hyperlink>
    </w:p>
    <w:p w14:paraId="39AA98F0" w14:textId="60BA0CD9" w:rsidR="002B43C5" w:rsidRPr="001F5D4B" w:rsidRDefault="002B43C5">
      <w:pPr>
        <w:rPr>
          <w:rFonts w:ascii="Arial" w:hAnsi="Arial" w:cs="Arial"/>
          <w:bCs/>
          <w:sz w:val="24"/>
          <w:szCs w:val="24"/>
          <w:lang w:val="de-DE"/>
        </w:rPr>
      </w:pPr>
    </w:p>
    <w:p w14:paraId="3E8D4223" w14:textId="2D562FE7" w:rsidR="00C83D7F" w:rsidRPr="001D693F" w:rsidRDefault="002B43C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u w:val="single"/>
          <w:lang w:val="de-DE"/>
        </w:rPr>
        <w:t>Betreutes Wohnen</w:t>
      </w:r>
      <w:r w:rsidR="009F56B9" w:rsidRPr="001D693F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und institutionelles Wohnen</w:t>
      </w:r>
    </w:p>
    <w:p w14:paraId="33E4FE53" w14:textId="52D0F7A1" w:rsidR="00094A73" w:rsidRDefault="004E571C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Angebote auf</w:t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6739A1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21" w:history="1">
        <w:r w:rsidR="001858D2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www.meinplatz.ch</w:t>
        </w:r>
      </w:hyperlink>
      <w:r w:rsidR="00094A73">
        <w:rPr>
          <w:rFonts w:ascii="Arial" w:hAnsi="Arial" w:cs="Arial"/>
          <w:b/>
          <w:bCs/>
          <w:sz w:val="24"/>
          <w:szCs w:val="24"/>
          <w:u w:val="single"/>
          <w:lang w:val="de-DE"/>
        </w:rPr>
        <w:br w:type="page"/>
      </w:r>
    </w:p>
    <w:p w14:paraId="458D7543" w14:textId="4AC4B8A0" w:rsidR="00C83D7F" w:rsidRPr="001D693F" w:rsidRDefault="0013533F" w:rsidP="00C83D7F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1D693F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Kanton Appenzell Ausserrhoden</w:t>
      </w:r>
    </w:p>
    <w:p w14:paraId="2AC2FECF" w14:textId="77777777" w:rsidR="0013533F" w:rsidRPr="001D693F" w:rsidRDefault="0013533F" w:rsidP="0013533F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u w:val="single"/>
          <w:lang w:val="de-DE"/>
        </w:rPr>
        <w:t>Wohnbegleitung</w:t>
      </w:r>
    </w:p>
    <w:p w14:paraId="74A57819" w14:textId="4F64B39D" w:rsidR="0013533F" w:rsidRPr="001D693F" w:rsidRDefault="0013533F" w:rsidP="0013533F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Säntisblick Herisau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22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www.saentisblick.org</w:t>
        </w:r>
      </w:hyperlink>
    </w:p>
    <w:p w14:paraId="43A8C00B" w14:textId="19471F2D" w:rsidR="0013533F" w:rsidRPr="001D693F" w:rsidRDefault="0013533F" w:rsidP="0013533F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Pro Infirmis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E7257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E7257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E7257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23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www.proinfirmis.ch</w:t>
        </w:r>
      </w:hyperlink>
    </w:p>
    <w:p w14:paraId="31510176" w14:textId="5883B89C" w:rsidR="00CF10EB" w:rsidRPr="001D693F" w:rsidRDefault="00CF10EB" w:rsidP="00CF10EB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Förderraum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  <w:t>/ für Menschen mit psychischer + kognitiver Beeinträchtigung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24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www.foerderraum.ch</w:t>
        </w:r>
      </w:hyperlink>
    </w:p>
    <w:p w14:paraId="14FF660E" w14:textId="504E14CC" w:rsidR="00067014" w:rsidRPr="001D693F" w:rsidRDefault="00067014" w:rsidP="00CF10EB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lang w:val="fr-CH"/>
        </w:rPr>
      </w:pPr>
      <w:proofErr w:type="spellStart"/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>ComViva</w:t>
      </w:r>
      <w:proofErr w:type="spellEnd"/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 xml:space="preserve"> Libero</w:t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 xml:space="preserve"> Gais</w:t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r w:rsidR="00C41A4C"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fr-CH"/>
        </w:rPr>
        <w:tab/>
      </w:r>
      <w:hyperlink r:id="rId25" w:history="1">
        <w:r w:rsidR="005144F0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fr-CH"/>
          </w:rPr>
          <w:t>www.comviva.ch</w:t>
        </w:r>
      </w:hyperlink>
    </w:p>
    <w:p w14:paraId="0D447344" w14:textId="77777777" w:rsidR="005144F0" w:rsidRPr="001D693F" w:rsidRDefault="005144F0" w:rsidP="00CF10EB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lang w:val="fr-CH"/>
        </w:rPr>
      </w:pPr>
    </w:p>
    <w:p w14:paraId="14E56D07" w14:textId="77777777" w:rsidR="00B64B07" w:rsidRPr="001D693F" w:rsidRDefault="00B64B07" w:rsidP="00B64B07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u w:val="single"/>
          <w:lang w:val="de-DE"/>
        </w:rPr>
        <w:t>Betreutes Wohnen und institutionelles Wohnen</w:t>
      </w:r>
    </w:p>
    <w:p w14:paraId="40946887" w14:textId="78DD9C63" w:rsidR="00B64B07" w:rsidRPr="001D693F" w:rsidRDefault="00B64B07" w:rsidP="00B64B07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Angebote auf</w:t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26" w:history="1">
        <w:r w:rsidR="00BB229A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www.meinplatz.ch</w:t>
        </w:r>
      </w:hyperlink>
    </w:p>
    <w:p w14:paraId="4314D23F" w14:textId="77777777" w:rsidR="00FB2FC1" w:rsidRPr="001D693F" w:rsidRDefault="00FB2FC1" w:rsidP="00CF10EB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496A87C" w14:textId="090131D8" w:rsidR="00FB2FC1" w:rsidRPr="001D693F" w:rsidRDefault="00FB2FC1" w:rsidP="00FB2FC1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1D693F">
        <w:rPr>
          <w:rFonts w:ascii="Arial" w:hAnsi="Arial" w:cs="Arial"/>
          <w:b/>
          <w:bCs/>
          <w:sz w:val="28"/>
          <w:szCs w:val="28"/>
          <w:lang w:val="de-DE"/>
        </w:rPr>
        <w:t xml:space="preserve">Kanton Appenzell </w:t>
      </w:r>
      <w:r w:rsidR="00B23DAD" w:rsidRPr="001D693F">
        <w:rPr>
          <w:rFonts w:ascii="Arial" w:hAnsi="Arial" w:cs="Arial"/>
          <w:b/>
          <w:bCs/>
          <w:sz w:val="28"/>
          <w:szCs w:val="28"/>
          <w:lang w:val="de-DE"/>
        </w:rPr>
        <w:t>Innerrhoden</w:t>
      </w:r>
    </w:p>
    <w:p w14:paraId="059E3FD0" w14:textId="77777777" w:rsidR="00FB2FC1" w:rsidRPr="001D693F" w:rsidRDefault="00FB2FC1" w:rsidP="00FB2FC1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u w:val="single"/>
          <w:lang w:val="de-DE"/>
        </w:rPr>
        <w:t>Wohnbegleitung</w:t>
      </w:r>
    </w:p>
    <w:p w14:paraId="0C59FB4E" w14:textId="68C58589" w:rsidR="00F33919" w:rsidRPr="001D693F" w:rsidRDefault="00F33919" w:rsidP="00F33919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Pro Infirmis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E7257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E7257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8E7257"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27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www.proinfirmis.ch</w:t>
        </w:r>
      </w:hyperlink>
    </w:p>
    <w:p w14:paraId="5F929E91" w14:textId="7CA0D778" w:rsidR="00F33919" w:rsidRPr="001D693F" w:rsidRDefault="00F33919" w:rsidP="00F33919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Förderraum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  <w:t>/ für Menschen mit psychischer + kognitiver Beeinträchtigung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28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www.foerderraum.ch</w:t>
        </w:r>
      </w:hyperlink>
    </w:p>
    <w:p w14:paraId="0B58EEB7" w14:textId="41771CB7" w:rsidR="00A56E7E" w:rsidRPr="001D693F" w:rsidRDefault="00A56E7E" w:rsidP="00A56E7E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St. Gallischer Hilfsverein (SGHV) / für Menschen mit psychischer Behinderung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29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www.sghv.ch</w:t>
        </w:r>
      </w:hyperlink>
    </w:p>
    <w:p w14:paraId="6EC0E45C" w14:textId="77777777" w:rsidR="00B64B07" w:rsidRPr="001D693F" w:rsidRDefault="00B64B07" w:rsidP="00A56E7E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3175421" w14:textId="77777777" w:rsidR="00B64B07" w:rsidRPr="001D693F" w:rsidRDefault="00B64B07" w:rsidP="00B64B07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u w:val="single"/>
          <w:lang w:val="de-DE"/>
        </w:rPr>
        <w:t>Betreutes Wohnen und institutionelles Wohnen</w:t>
      </w:r>
    </w:p>
    <w:p w14:paraId="45460BDB" w14:textId="6CE0340B" w:rsidR="00EA2C5D" w:rsidRDefault="00B64B07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Angebote auf</w:t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30" w:history="1">
        <w:r w:rsidR="000002F5" w:rsidRPr="007828F1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www.meinplatz.ch</w:t>
        </w:r>
      </w:hyperlink>
      <w:r w:rsidR="00EA2C5D">
        <w:rPr>
          <w:rFonts w:ascii="Arial" w:hAnsi="Arial" w:cs="Arial"/>
          <w:b/>
          <w:bCs/>
          <w:sz w:val="24"/>
          <w:szCs w:val="24"/>
          <w:u w:val="single"/>
          <w:lang w:val="de-DE"/>
        </w:rPr>
        <w:br w:type="page"/>
      </w:r>
    </w:p>
    <w:p w14:paraId="2F7EF01B" w14:textId="2B4868F3" w:rsidR="00600722" w:rsidRPr="001D693F" w:rsidRDefault="00600722" w:rsidP="00B64B07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1D693F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Kanton Thurgau</w:t>
      </w:r>
    </w:p>
    <w:p w14:paraId="771A377F" w14:textId="77777777" w:rsidR="00600722" w:rsidRPr="001D693F" w:rsidRDefault="00600722" w:rsidP="00600722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u w:val="single"/>
          <w:lang w:val="de-DE"/>
        </w:rPr>
        <w:t>Wohnbegleitung</w:t>
      </w:r>
    </w:p>
    <w:p w14:paraId="05112B5E" w14:textId="1A963ED9" w:rsidR="008E7257" w:rsidRPr="001D693F" w:rsidRDefault="008E7257" w:rsidP="008E7257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Pro Infirmis</w:t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1D693F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31" w:history="1">
        <w:r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www.proinfirmis.ch</w:t>
        </w:r>
      </w:hyperlink>
    </w:p>
    <w:p w14:paraId="7E155334" w14:textId="10F5DDB5" w:rsidR="009722A5" w:rsidRPr="001D693F" w:rsidRDefault="00B830F7" w:rsidP="008E7257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</w:pP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 xml:space="preserve">Begleitetes Wohnen </w:t>
      </w:r>
      <w:proofErr w:type="spellStart"/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>Bürglen</w:t>
      </w:r>
      <w:proofErr w:type="spellEnd"/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hyperlink r:id="rId32" w:history="1">
        <w:r w:rsidR="000664F5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www.buerglen.net</w:t>
        </w:r>
      </w:hyperlink>
    </w:p>
    <w:p w14:paraId="19C1899E" w14:textId="4347182F" w:rsidR="006209B2" w:rsidRPr="001D693F" w:rsidRDefault="006209B2" w:rsidP="008E7257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lang w:val="de-DE"/>
        </w:rPr>
      </w:pP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>Stiftung Heilsarmee Amriswil</w:t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r w:rsidRPr="001D69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  <w:tab/>
      </w:r>
      <w:hyperlink r:id="rId33" w:history="1">
        <w:r w:rsidR="000664F5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www.amriswil.heilsarmee.ch</w:t>
        </w:r>
      </w:hyperlink>
    </w:p>
    <w:p w14:paraId="37EB134E" w14:textId="77777777" w:rsidR="000664F5" w:rsidRPr="001D693F" w:rsidRDefault="000664F5" w:rsidP="008E7257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</w:pPr>
    </w:p>
    <w:p w14:paraId="682F4C28" w14:textId="77777777" w:rsidR="009722A5" w:rsidRPr="001D693F" w:rsidRDefault="009722A5" w:rsidP="009722A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u w:val="single"/>
          <w:lang w:val="de-DE"/>
        </w:rPr>
        <w:t>Betreutes Wohnen und institutionelles Wohnen</w:t>
      </w:r>
    </w:p>
    <w:p w14:paraId="798987B3" w14:textId="6DCA00AE" w:rsidR="009722A5" w:rsidRPr="001D693F" w:rsidRDefault="009722A5" w:rsidP="009722A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1D693F">
        <w:rPr>
          <w:rFonts w:ascii="Arial" w:hAnsi="Arial" w:cs="Arial"/>
          <w:b/>
          <w:bCs/>
          <w:sz w:val="24"/>
          <w:szCs w:val="24"/>
          <w:lang w:val="de-DE"/>
        </w:rPr>
        <w:t>Angebote auf</w:t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0002F5">
        <w:rPr>
          <w:rFonts w:ascii="Arial" w:hAnsi="Arial" w:cs="Arial"/>
          <w:b/>
          <w:bCs/>
          <w:sz w:val="24"/>
          <w:szCs w:val="24"/>
          <w:lang w:val="de-DE"/>
        </w:rPr>
        <w:tab/>
      </w:r>
      <w:hyperlink r:id="rId34" w:history="1">
        <w:r w:rsidR="00486EBB" w:rsidRPr="001D69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de-DE"/>
          </w:rPr>
          <w:t>www.sozialamt.tg.ch</w:t>
        </w:r>
      </w:hyperlink>
    </w:p>
    <w:p w14:paraId="76CAB84D" w14:textId="77777777" w:rsidR="00BC2AF3" w:rsidRPr="001D693F" w:rsidRDefault="00BC2AF3" w:rsidP="009722A5">
      <w:pPr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278169C2" w14:textId="312B4DA8" w:rsidR="0013533F" w:rsidRPr="001D693F" w:rsidRDefault="0013533F" w:rsidP="00C83D7F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de-DE"/>
        </w:rPr>
      </w:pPr>
    </w:p>
    <w:p w14:paraId="0283592E" w14:textId="79F551DC" w:rsidR="002C580D" w:rsidRPr="001D693F" w:rsidRDefault="002C580D" w:rsidP="00C83D7F">
      <w:pPr>
        <w:rPr>
          <w:rFonts w:ascii="Arial" w:hAnsi="Arial" w:cs="Arial"/>
          <w:b/>
          <w:bCs/>
          <w:color w:val="00B0F0"/>
          <w:sz w:val="24"/>
          <w:szCs w:val="24"/>
          <w:lang w:val="de-DE"/>
        </w:rPr>
      </w:pPr>
      <w:r w:rsidRPr="001D693F">
        <w:rPr>
          <w:rStyle w:val="Hyperlink"/>
          <w:rFonts w:ascii="Arial" w:hAnsi="Arial" w:cs="Arial"/>
          <w:b/>
          <w:bCs/>
          <w:color w:val="00B0F0"/>
          <w:sz w:val="24"/>
          <w:szCs w:val="24"/>
          <w:u w:val="none"/>
          <w:lang w:val="de-DE"/>
        </w:rPr>
        <w:t>Assistenzbeiträge zusätzlich zur IV durch Kantone Appenzell AR und Kanton Thurgau</w:t>
      </w:r>
    </w:p>
    <w:sectPr w:rsidR="002C580D" w:rsidRPr="001D693F" w:rsidSect="0060072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1418" w:right="1417" w:bottom="1417" w:left="1134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432C" w14:textId="77777777" w:rsidR="001A43E5" w:rsidRDefault="001A43E5" w:rsidP="00B64B07">
      <w:pPr>
        <w:spacing w:after="0" w:line="240" w:lineRule="auto"/>
      </w:pPr>
      <w:r>
        <w:separator/>
      </w:r>
    </w:p>
  </w:endnote>
  <w:endnote w:type="continuationSeparator" w:id="0">
    <w:p w14:paraId="7CDEADB3" w14:textId="77777777" w:rsidR="001A43E5" w:rsidRDefault="001A43E5" w:rsidP="00B6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9F22" w14:textId="77777777" w:rsidR="00A26954" w:rsidRDefault="00A269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00D7" w14:textId="01ABED3C" w:rsidR="00B64B07" w:rsidRPr="00187B3C" w:rsidRDefault="00B64B07" w:rsidP="00187B3C">
    <w:pPr>
      <w:rPr>
        <w:rFonts w:asciiTheme="majorHAnsi" w:eastAsiaTheme="majorEastAsia" w:hAnsiTheme="majorHAnsi" w:cstheme="majorBidi"/>
        <w:sz w:val="48"/>
        <w:szCs w:val="48"/>
      </w:rPr>
    </w:pPr>
    <w:r>
      <w:rPr>
        <w:lang w:val="de-DE"/>
      </w:rPr>
      <w:t>Elternforum Procap 03.09.22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 w:rsidR="001D693F">
      <w:rPr>
        <w:lang w:val="de-DE"/>
      </w:rPr>
      <w:t xml:space="preserve">aktualisiert am </w:t>
    </w:r>
    <w:r w:rsidR="001D693F">
      <w:rPr>
        <w:lang w:val="de-DE"/>
      </w:rPr>
      <w:t>1</w:t>
    </w:r>
    <w:r w:rsidR="00A26954">
      <w:rPr>
        <w:lang w:val="de-DE"/>
      </w:rPr>
      <w:t>8</w:t>
    </w:r>
    <w:r w:rsidR="001D693F">
      <w:rPr>
        <w:lang w:val="de-DE"/>
      </w:rPr>
      <w:t>.03.2025</w:t>
    </w:r>
    <w:r>
      <w:rPr>
        <w:lang w:val="de-DE"/>
      </w:rPr>
      <w:tab/>
    </w:r>
    <w:r w:rsidR="00187B3C">
      <w:rPr>
        <w:lang w:val="de-DE"/>
      </w:rPr>
      <w:tab/>
    </w:r>
    <w:r w:rsidR="00187B3C">
      <w:rPr>
        <w:lang w:val="de-DE"/>
      </w:rPr>
      <w:tab/>
    </w:r>
    <w:r w:rsidR="00187B3C">
      <w:rPr>
        <w:lang w:val="de-DE"/>
      </w:rPr>
      <w:tab/>
    </w:r>
    <w:r w:rsidR="00187B3C">
      <w:rPr>
        <w:lang w:val="de-DE"/>
      </w:rPr>
      <w:tab/>
    </w:r>
    <w:r w:rsidR="00187B3C">
      <w:rPr>
        <w:lang w:val="de-DE"/>
      </w:rPr>
      <w:tab/>
    </w:r>
    <w:r w:rsidR="00187B3C">
      <w:rPr>
        <w:lang w:val="de-DE"/>
      </w:rPr>
      <w:tab/>
    </w:r>
    <w:r w:rsidR="00187B3C">
      <w:rPr>
        <w:lang w:val="de-DE"/>
      </w:rPr>
      <w:tab/>
    </w:r>
    <w:r w:rsidR="00187B3C">
      <w:rPr>
        <w:lang w:val="de-DE"/>
      </w:rPr>
      <w:tab/>
    </w:r>
    <w:r>
      <w:rPr>
        <w:lang w:val="de-DE"/>
      </w:rPr>
      <w:tab/>
    </w:r>
    <w:sdt>
      <w:sdtPr>
        <w:rPr>
          <w:rFonts w:asciiTheme="majorHAnsi" w:eastAsiaTheme="majorEastAsia" w:hAnsiTheme="majorHAnsi" w:cstheme="majorBidi"/>
          <w:sz w:val="48"/>
          <w:szCs w:val="48"/>
        </w:rPr>
        <w:id w:val="-999964318"/>
      </w:sdtPr>
      <w:sdtEndPr/>
      <w:sdtContent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574478829"/>
          </w:sdtPr>
          <w:sdtEndPr/>
          <w:sdtContent>
            <w:r w:rsidRPr="00600722">
              <w:rPr>
                <w:rFonts w:eastAsiaTheme="minorEastAsia" w:cs="Times New Roman"/>
                <w:sz w:val="24"/>
                <w:szCs w:val="24"/>
              </w:rPr>
              <w:fldChar w:fldCharType="begin"/>
            </w:r>
            <w:r w:rsidRPr="00600722">
              <w:rPr>
                <w:sz w:val="24"/>
                <w:szCs w:val="24"/>
              </w:rPr>
              <w:instrText>PAGE   \* MERGEFORMAT</w:instrText>
            </w:r>
            <w:r w:rsidRPr="00600722">
              <w:rPr>
                <w:rFonts w:eastAsiaTheme="minorEastAsia" w:cs="Times New Roman"/>
                <w:sz w:val="24"/>
                <w:szCs w:val="24"/>
              </w:rPr>
              <w:fldChar w:fldCharType="separate"/>
            </w:r>
            <w:r w:rsidRPr="00600722">
              <w:rPr>
                <w:rFonts w:asciiTheme="majorHAnsi" w:eastAsiaTheme="majorEastAsia" w:hAnsiTheme="majorHAnsi" w:cstheme="majorBidi"/>
                <w:sz w:val="24"/>
                <w:szCs w:val="24"/>
                <w:lang w:val="de-DE"/>
              </w:rPr>
              <w:t>1</w:t>
            </w:r>
            <w:r w:rsidRPr="00600722">
              <w:rPr>
                <w:rFonts w:asciiTheme="majorHAnsi" w:eastAsiaTheme="majorEastAsia" w:hAnsiTheme="majorHAnsi" w:cstheme="majorBidi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BC655" w14:textId="77777777" w:rsidR="00A26954" w:rsidRDefault="00A269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E3AE" w14:textId="77777777" w:rsidR="001A43E5" w:rsidRDefault="001A43E5" w:rsidP="00B64B07">
      <w:pPr>
        <w:spacing w:after="0" w:line="240" w:lineRule="auto"/>
      </w:pPr>
      <w:r>
        <w:separator/>
      </w:r>
    </w:p>
  </w:footnote>
  <w:footnote w:type="continuationSeparator" w:id="0">
    <w:p w14:paraId="00439F54" w14:textId="77777777" w:rsidR="001A43E5" w:rsidRDefault="001A43E5" w:rsidP="00B6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BE2F" w14:textId="77777777" w:rsidR="00A26954" w:rsidRDefault="00A269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5FA1" w14:textId="77AC57A1" w:rsidR="00187B3C" w:rsidRPr="00020C36" w:rsidRDefault="00187B3C" w:rsidP="00187B3C">
    <w:pPr>
      <w:spacing w:after="0" w:line="240" w:lineRule="auto"/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</w:pPr>
    <w:r w:rsidRPr="00187B3C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 xml:space="preserve">Bitte helfen Sie </w:t>
    </w:r>
    <w:proofErr w:type="gramStart"/>
    <w:r w:rsidRPr="00187B3C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>mit diese Liste</w:t>
    </w:r>
    <w:proofErr w:type="gramEnd"/>
    <w:r w:rsidRPr="00187B3C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 xml:space="preserve"> aktuell zu halten! Melden Sie uns Informationen zu neuen </w:t>
    </w:r>
    <w:r w:rsidR="00FF1C70" w:rsidRPr="00020C36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>Wohnmöglichkeiten +</w:t>
    </w:r>
    <w:r w:rsidR="00020C36" w:rsidRPr="00020C36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 xml:space="preserve"> </w:t>
    </w:r>
    <w:r w:rsidRPr="00187B3C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 xml:space="preserve">Änderungen jeglicher </w:t>
    </w:r>
    <w:proofErr w:type="gramStart"/>
    <w:r w:rsidRPr="00187B3C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>Art.</w:t>
    </w:r>
    <w:r w:rsidR="00020C36" w:rsidRPr="00020C36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 xml:space="preserve"> </w:t>
    </w:r>
    <w:r w:rsidRPr="00187B3C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>Mail</w:t>
    </w:r>
    <w:proofErr w:type="gramEnd"/>
    <w:r w:rsidRPr="00187B3C">
      <w:rPr>
        <w:rFonts w:ascii="Calibri" w:eastAsia="Times New Roman" w:hAnsi="Calibri" w:cs="Calibri"/>
        <w:b/>
        <w:bCs/>
        <w:color w:val="FF0000"/>
        <w:sz w:val="40"/>
        <w:szCs w:val="40"/>
        <w:lang w:eastAsia="de-CH"/>
      </w:rPr>
      <w:t xml:space="preserve"> an: sga@procap.ch</w:t>
    </w:r>
  </w:p>
  <w:p w14:paraId="1F645E5E" w14:textId="77777777" w:rsidR="00187B3C" w:rsidRDefault="00187B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C644" w14:textId="77777777" w:rsidR="00A26954" w:rsidRDefault="00A269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C5"/>
    <w:rsid w:val="000002F5"/>
    <w:rsid w:val="00020C36"/>
    <w:rsid w:val="000664F5"/>
    <w:rsid w:val="00067014"/>
    <w:rsid w:val="00094A73"/>
    <w:rsid w:val="0013533F"/>
    <w:rsid w:val="0018561F"/>
    <w:rsid w:val="001858D2"/>
    <w:rsid w:val="00187B3C"/>
    <w:rsid w:val="001A43E5"/>
    <w:rsid w:val="001C1869"/>
    <w:rsid w:val="001C7C63"/>
    <w:rsid w:val="001D693F"/>
    <w:rsid w:val="001F5D4B"/>
    <w:rsid w:val="00225EFE"/>
    <w:rsid w:val="002459A3"/>
    <w:rsid w:val="002B43C5"/>
    <w:rsid w:val="002C580D"/>
    <w:rsid w:val="00384CA1"/>
    <w:rsid w:val="00395314"/>
    <w:rsid w:val="00446AA3"/>
    <w:rsid w:val="004547C3"/>
    <w:rsid w:val="00460B91"/>
    <w:rsid w:val="00486EBB"/>
    <w:rsid w:val="004A01E7"/>
    <w:rsid w:val="004E571C"/>
    <w:rsid w:val="005144F0"/>
    <w:rsid w:val="005223E7"/>
    <w:rsid w:val="00537265"/>
    <w:rsid w:val="005A4A21"/>
    <w:rsid w:val="005E31ED"/>
    <w:rsid w:val="00600722"/>
    <w:rsid w:val="00604455"/>
    <w:rsid w:val="006209B2"/>
    <w:rsid w:val="00653516"/>
    <w:rsid w:val="006739A1"/>
    <w:rsid w:val="00684B1C"/>
    <w:rsid w:val="007A1D3C"/>
    <w:rsid w:val="008018E8"/>
    <w:rsid w:val="00826020"/>
    <w:rsid w:val="00844DA2"/>
    <w:rsid w:val="00875205"/>
    <w:rsid w:val="008E7257"/>
    <w:rsid w:val="00922DC7"/>
    <w:rsid w:val="0095630E"/>
    <w:rsid w:val="009722A5"/>
    <w:rsid w:val="009F56B9"/>
    <w:rsid w:val="00A13559"/>
    <w:rsid w:val="00A223C2"/>
    <w:rsid w:val="00A2634B"/>
    <w:rsid w:val="00A26954"/>
    <w:rsid w:val="00A5126B"/>
    <w:rsid w:val="00A56E7E"/>
    <w:rsid w:val="00A76E17"/>
    <w:rsid w:val="00A77F69"/>
    <w:rsid w:val="00AA1CC1"/>
    <w:rsid w:val="00AC32B4"/>
    <w:rsid w:val="00AD04F1"/>
    <w:rsid w:val="00B071C7"/>
    <w:rsid w:val="00B23DAD"/>
    <w:rsid w:val="00B54BC2"/>
    <w:rsid w:val="00B57669"/>
    <w:rsid w:val="00B64B07"/>
    <w:rsid w:val="00B830F7"/>
    <w:rsid w:val="00B940F3"/>
    <w:rsid w:val="00BB229A"/>
    <w:rsid w:val="00BB3E88"/>
    <w:rsid w:val="00BB55F4"/>
    <w:rsid w:val="00BC2AF3"/>
    <w:rsid w:val="00C41A4C"/>
    <w:rsid w:val="00C41B66"/>
    <w:rsid w:val="00C60B14"/>
    <w:rsid w:val="00C83D7F"/>
    <w:rsid w:val="00C83F95"/>
    <w:rsid w:val="00C87C4D"/>
    <w:rsid w:val="00CB6E42"/>
    <w:rsid w:val="00CC3ADB"/>
    <w:rsid w:val="00CF10EB"/>
    <w:rsid w:val="00D41C19"/>
    <w:rsid w:val="00E62720"/>
    <w:rsid w:val="00E71AB9"/>
    <w:rsid w:val="00EA2C5D"/>
    <w:rsid w:val="00EB6409"/>
    <w:rsid w:val="00EE04D2"/>
    <w:rsid w:val="00F204F7"/>
    <w:rsid w:val="00F33919"/>
    <w:rsid w:val="00F43F47"/>
    <w:rsid w:val="00F54C20"/>
    <w:rsid w:val="00FB2FC1"/>
    <w:rsid w:val="00FC4F82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77F805"/>
  <w15:chartTrackingRefBased/>
  <w15:docId w15:val="{12BF88A4-1915-4D34-AA96-A692FCC5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43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43C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6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B07"/>
  </w:style>
  <w:style w:type="paragraph" w:styleId="Fuzeile">
    <w:name w:val="footer"/>
    <w:basedOn w:val="Standard"/>
    <w:link w:val="FuzeileZchn"/>
    <w:uiPriority w:val="99"/>
    <w:unhideWhenUsed/>
    <w:rsid w:val="00B6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B07"/>
  </w:style>
  <w:style w:type="character" w:styleId="BesuchterLink">
    <w:name w:val="FollowedHyperlink"/>
    <w:basedOn w:val="Absatz-Standardschriftart"/>
    <w:uiPriority w:val="99"/>
    <w:semiHidden/>
    <w:unhideWhenUsed/>
    <w:rsid w:val="00A76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hg-sonnenhalde-tandem.ch" TargetMode="External"/><Relationship Id="rId18" Type="http://schemas.openxmlformats.org/officeDocument/2006/relationships/hyperlink" Target="http://www.koosa.ch" TargetMode="External"/><Relationship Id="rId26" Type="http://schemas.openxmlformats.org/officeDocument/2006/relationships/hyperlink" Target="http://www.meinplatz.ch" TargetMode="External"/><Relationship Id="rId39" Type="http://schemas.openxmlformats.org/officeDocument/2006/relationships/header" Target="header3.xml"/><Relationship Id="rId21" Type="http://schemas.openxmlformats.org/officeDocument/2006/relationships/hyperlink" Target="http://www.meinplatz.ch" TargetMode="External"/><Relationship Id="rId34" Type="http://schemas.openxmlformats.org/officeDocument/2006/relationships/hyperlink" Target="http://www.sozialamt.tg.ch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atrium-gallus.ch" TargetMode="External"/><Relationship Id="rId20" Type="http://schemas.openxmlformats.org/officeDocument/2006/relationships/hyperlink" Target="http://www.stiftungbalm.ch" TargetMode="External"/><Relationship Id="rId29" Type="http://schemas.openxmlformats.org/officeDocument/2006/relationships/hyperlink" Target="http://www.sghv.c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ghv.ch" TargetMode="External"/><Relationship Id="rId24" Type="http://schemas.openxmlformats.org/officeDocument/2006/relationships/hyperlink" Target="http://www.foerderraum.ch" TargetMode="External"/><Relationship Id="rId32" Type="http://schemas.openxmlformats.org/officeDocument/2006/relationships/hyperlink" Target="http://www.buerglen.net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obvita.ch" TargetMode="External"/><Relationship Id="rId23" Type="http://schemas.openxmlformats.org/officeDocument/2006/relationships/hyperlink" Target="http://www.proinfirmis.ch" TargetMode="External"/><Relationship Id="rId28" Type="http://schemas.openxmlformats.org/officeDocument/2006/relationships/hyperlink" Target="http://www.foerderraum.ch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proinfirmis.ch" TargetMode="External"/><Relationship Id="rId19" Type="http://schemas.openxmlformats.org/officeDocument/2006/relationships/hyperlink" Target="http://www.ancora-meilestei.ch" TargetMode="External"/><Relationship Id="rId31" Type="http://schemas.openxmlformats.org/officeDocument/2006/relationships/hyperlink" Target="http://www.proinfirmis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oerderraum.ch" TargetMode="External"/><Relationship Id="rId14" Type="http://schemas.openxmlformats.org/officeDocument/2006/relationships/hyperlink" Target="http://www.ovwb.ch" TargetMode="External"/><Relationship Id="rId22" Type="http://schemas.openxmlformats.org/officeDocument/2006/relationships/hyperlink" Target="http://www.saentisblick.org" TargetMode="External"/><Relationship Id="rId27" Type="http://schemas.openxmlformats.org/officeDocument/2006/relationships/hyperlink" Target="http://www.proinfirmis.ch" TargetMode="External"/><Relationship Id="rId30" Type="http://schemas.openxmlformats.org/officeDocument/2006/relationships/hyperlink" Target="http://www.meinplatz.ch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workaut.ch" TargetMode="External"/><Relationship Id="rId17" Type="http://schemas.openxmlformats.org/officeDocument/2006/relationships/hyperlink" Target="https://www.blaueskreuz-sg-app.ch/nachsorge-und-integration/felsengrund" TargetMode="External"/><Relationship Id="rId25" Type="http://schemas.openxmlformats.org/officeDocument/2006/relationships/hyperlink" Target="http://www.comviva.ch" TargetMode="External"/><Relationship Id="rId33" Type="http://schemas.openxmlformats.org/officeDocument/2006/relationships/hyperlink" Target="http://www.amriswil.heilsarmee.ch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8606B-983F-4ECD-AD10-7EDF643E8A3E}">
  <ds:schemaRefs>
    <ds:schemaRef ds:uri="http://schemas.microsoft.com/office/2006/metadata/properties"/>
    <ds:schemaRef ds:uri="http://schemas.microsoft.com/office/infopath/2007/PartnerControls"/>
    <ds:schemaRef ds:uri="33161193-b4c4-4537-8fa2-6a337f08687d"/>
    <ds:schemaRef ds:uri="2ec8a444-6dfb-4db9-b018-dae17480c4cc"/>
  </ds:schemaRefs>
</ds:datastoreItem>
</file>

<file path=customXml/itemProps2.xml><?xml version="1.0" encoding="utf-8"?>
<ds:datastoreItem xmlns:ds="http://schemas.openxmlformats.org/officeDocument/2006/customXml" ds:itemID="{5EE9F305-D91B-4329-879B-2AA50B79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61193-b4c4-4537-8fa2-6a337f08687d"/>
    <ds:schemaRef ds:uri="2ec8a444-6dfb-4db9-b018-dae17480c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D2462-36B7-46ED-97B6-050A95800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Jost</dc:creator>
  <cp:keywords/>
  <dc:description/>
  <cp:lastModifiedBy>Ilona Dübendorfer</cp:lastModifiedBy>
  <cp:revision>75</cp:revision>
  <dcterms:created xsi:type="dcterms:W3CDTF">2022-08-24T15:32:00Z</dcterms:created>
  <dcterms:modified xsi:type="dcterms:W3CDTF">2025-03-16T17:10:00Z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  <property fmtid="{D5CDD505-2E9C-101B-9397-08002B2CF9AE}" pid="3" name="MediaServiceImageTags">
    <vt:lpwstr/>
  </property>
</Properties>
</file>